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671" w:rsidRDefault="00022671" w:rsidP="0002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24EE">
        <w:rPr>
          <w:rFonts w:ascii="Times New Roman" w:hAnsi="Times New Roman" w:cs="Times New Roman"/>
          <w:b/>
          <w:sz w:val="24"/>
          <w:szCs w:val="24"/>
        </w:rPr>
        <w:t>•</w:t>
      </w:r>
      <w:r w:rsidRPr="003F24EE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Воспитательные цели: </w:t>
      </w:r>
      <w:r w:rsidRPr="003F24EE">
        <w:rPr>
          <w:rFonts w:ascii="Times New Roman" w:hAnsi="Times New Roman" w:cs="Times New Roman"/>
          <w:b/>
          <w:sz w:val="24"/>
          <w:szCs w:val="24"/>
        </w:rPr>
        <w:t>развитие ценностного отношения к знаниям как интеллектуальному ресурсу, обеспечивающему будущее человека, как результату кропотливого, но увлекательного учебного труда</w:t>
      </w:r>
    </w:p>
    <w:p w:rsidR="00022671" w:rsidRPr="006E1100" w:rsidRDefault="00022671" w:rsidP="0002267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6E1100">
        <w:rPr>
          <w:rFonts w:ascii="Times New Roman" w:hAnsi="Times New Roman" w:cs="Times New Roman"/>
          <w:b/>
          <w:sz w:val="24"/>
          <w:szCs w:val="24"/>
        </w:rPr>
        <w:t>ематическое планирование по геометрии 7 класса.</w:t>
      </w:r>
    </w:p>
    <w:p w:rsidR="00022671" w:rsidRPr="006E1100" w:rsidRDefault="00022671" w:rsidP="0002267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6"/>
        <w:gridCol w:w="228"/>
        <w:gridCol w:w="228"/>
        <w:gridCol w:w="4825"/>
        <w:gridCol w:w="8089"/>
      </w:tblGrid>
      <w:tr w:rsidR="00022671" w:rsidRPr="006E1100" w:rsidTr="000A0906"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022671" w:rsidRPr="006E1100" w:rsidTr="000A0906">
        <w:tc>
          <w:tcPr>
            <w:tcW w:w="0" w:type="auto"/>
            <w:gridSpan w:val="2"/>
          </w:tcPr>
          <w:p w:rsidR="00022671" w:rsidRPr="006E1100" w:rsidRDefault="00022671" w:rsidP="000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3"/>
          </w:tcPr>
          <w:p w:rsidR="00022671" w:rsidRPr="006E1100" w:rsidRDefault="00022671" w:rsidP="000A0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>Глава 1. Начальные геометрические сведения.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  <w:r w:rsidRPr="006E1100">
              <w:t>1</w:t>
            </w: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E110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Точки, прямые, отрезки. 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Провешивание прямой на местности.</w:t>
            </w:r>
            <w:proofErr w:type="gramEnd"/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что такое точки, прямые и отрезок.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Луч и угол.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Объясняют, что такое  угол, какой угол называется прямым, тупым, острым, развёрнутым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Равенство геометрических фигур. Сравнение отрезков и углов.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Объясняют, как сравниваются  отрезки и углы, что такое градус и градусная мера угла, какой угол называется прямым, тупым, острым, развёрнутым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Длина отрезка.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 сравниваются и измеряются отрезки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Единицы измерения. Измерительные инструменты.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Объясняют, единицы измерения, измерительные инструменты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Градусная мера угла.  Измерение углов на местности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Объясняют, что такое градус и градусная мера угла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Смежные и вертикальные углы.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какие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углы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называются смежными и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какие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вертикальными; формулировать и обосновывать утверждения о свойствах смежных и вертикальных углов;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прямые. Построение прямых углов на местности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какие прямые называются перпендикулярными; формулировать и обосновывать утверждение о свойстве двух прямых, перпендикулярных к 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671" w:rsidRPr="0080044E" w:rsidRDefault="00022671" w:rsidP="000A0906">
            <w:pPr>
              <w:rPr>
                <w:rFonts w:ascii="Times New Roman" w:hAnsi="Times New Roman" w:cs="Times New Roman"/>
              </w:rPr>
            </w:pPr>
            <w:r w:rsidRPr="0080044E">
              <w:rPr>
                <w:rFonts w:ascii="Times New Roman" w:hAnsi="Times New Roman" w:cs="Times New Roman"/>
              </w:rPr>
              <w:t>Перпендикулярные прямые. Построение прямых углов на местности</w:t>
            </w:r>
          </w:p>
        </w:tc>
        <w:tc>
          <w:tcPr>
            <w:tcW w:w="0" w:type="auto"/>
          </w:tcPr>
          <w:p w:rsidR="00022671" w:rsidRPr="0080044E" w:rsidRDefault="00022671" w:rsidP="000A0906">
            <w:pPr>
              <w:rPr>
                <w:rFonts w:ascii="Times New Roman" w:hAnsi="Times New Roman" w:cs="Times New Roman"/>
              </w:rPr>
            </w:pPr>
            <w:r w:rsidRPr="0080044E">
              <w:rPr>
                <w:rFonts w:ascii="Times New Roman" w:hAnsi="Times New Roman" w:cs="Times New Roman"/>
              </w:rPr>
              <w:t>Объясняют,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Объясняют, что такое отрезок, луч, угол, какие фигуры называются равными, как сравниваются и измеряются отрезки и углы, что такое градус и градусная мера угла, какой угол называется прямым, тупым, острым, развёрнутым, что такое середина отрезка и биссектриса угла, какие углы называются смежными и какие вертикальными; формулировать и обосновывать утверждения о свойствах смежных и вертикальных углов;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объясняют, какие прямые называются перпендикулярными; формулировать и обосновывать утверждение о свойстве двух прямых, перпендикулярных к третьей; изображать и распознавать указанные простейшие фигуры на чертежах; решать задачи, связанные с этими простейшими фигурами.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Решать задачи, связанные с этими простейшими фигурами.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«Начальные геометрические сведения»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задачи, связанные с этими простейшими фигурами.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Контрольная работа № 1 по теме: 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«Начальные геометрические сведения»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022671" w:rsidRPr="006E1100" w:rsidRDefault="00022671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Глава 2.   Треугольники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какая фигура называется треугольником, что такое вершины, стороны, углы и периметр треугольника, изображать и распознавать на чертежах треугольники и их элементы;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Треугольники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Объясняют, какая фигура называется треугольником, что такое вершины, стороны, углы и периметр треугольника,  изображать и распознавать на чертежах треугольники и их элементы;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признак равенства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Объясняют, какая фигура называется треугольником, что такое вершины, стороны, углы и периметр треугольника, какие треугольники называются равными; изображать и распознавать на чертежах треугольники и их элементы; формулируют и доказывают теоремы о признаках равенства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доказательство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Перпендикуляр 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что называется перпендикуляром, проведённым из данной точки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данной прямой; формулировать и доказывать теорему о перпендикуляре к прямой;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Медианы, биссектрисы и высоты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какой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равнобедренным и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равносторонним, объясняют, какие отрезки называются медианой, биссектрисой и высотой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Свойства равнобедренного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какой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треугольник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называется равнобедренным и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какой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равносторонним, какие треугольники называются равными; изображать и распознавать на чертежах треугольники и их элементы; формулируют и доказывают теоремы о свойствах равнобедренного треугольника; решают задачи, связанные с признаками равенства треугольников и свойствами равнобедренного треугольника;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второй признак равенства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Второй признак равенства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второй признак равенства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доказательство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 признак равенства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третий  признак равенства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Третий признак равенства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третий признак равенства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доказательство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Окружность. Построение циркулем и линейкой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окружности; объясняют, что такое центр, радиус, хорда и диаметр окружности;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простейшие задачи на построение (построение угла, равного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анализируют возможные случаи.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Примеры задач на построение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простейшие задачи на построение (построение угла, равного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данному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, построение биссектрисы угла, построение перпендикулярных прямых, построение середины отрезка) и более сложные задачи, использующие указанные простейшие; сопоставлять полученный результат с условием задачи; анализируют возможные случаи.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задач по теме </w:t>
            </w: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Треугольники» 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элементов треугольника,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теоремы, равенство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задач по теме  </w:t>
            </w: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Треугольники» 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элементов треугольника,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теоремы, равенство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ение задач по теме   </w:t>
            </w: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 Треугольники» 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элементов треугольника,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теоремы, равенство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задач по теме     </w:t>
            </w: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Треугольники» 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нахождение элементов треугольника,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доказывают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используя теоремы, равенство треугольников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2 по теме: «Треугольники»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4"/>
          </w:tcPr>
          <w:p w:rsidR="00022671" w:rsidRPr="006E1100" w:rsidRDefault="00022671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E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III</w:t>
            </w:r>
            <w:r w:rsidRPr="006E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Параллельные прямые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Определение 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доказывают теоремы, выражающие признаки параллельности двух прямых; решают задачи на вычисление, доказательство и построение, связанные с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Признаки параллельности двух прямых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EE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доказывают теоремы, выражающие признаки параллельности двух прямых; решают задачи на вычисление, доказательство и построение, связанные с </w:t>
            </w:r>
            <w:proofErr w:type="gramStart"/>
            <w:r w:rsidRPr="003F24EE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3F24EE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Практические способы построения 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доказывают теоремы, выражающие признаки параллельности двух прямых; решают задачи на вычисление, доказательство и построение, связанные с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применение признаков параллельности прямы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аксиомах геометрии.  Аксиома 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Объясняют, что такое аксиомы геометрии и какие аксиомы уже использовались ранее; формулируют аксиому параллельных прямых и выводят следствия из неё; формулируют и доказывают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объясняют, что такое условие и заключение теоремы 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Об аксиомах геометрии.  Аксиома </w:t>
            </w:r>
            <w:proofErr w:type="gramStart"/>
            <w:r w:rsidRPr="003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параллельных</w:t>
            </w:r>
            <w:proofErr w:type="gramEnd"/>
            <w:r w:rsidRPr="003F24E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прямых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F24EE">
              <w:rPr>
                <w:rFonts w:ascii="Times New Roman" w:hAnsi="Times New Roman" w:cs="Times New Roman"/>
                <w:sz w:val="24"/>
                <w:szCs w:val="24"/>
              </w:rPr>
              <w:t>Объясняют, что такое аксиомы геометрии и какие аксиомы уже использовались ранее; формулируют аксиому параллельных прямых и выводят следствия из неё; формулируют и доказывают теоремы о свойствах параллельных прямых, обратные теоремам о признаках параллельности, связанных с накрест лежащими, соответственными и односторонними углами, в связи с этим объясняют, что такое условие и заключение теоремы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 и секущей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соответственными, какая теорема называется обратной по отношению к данной теореме; объясняют, в чём заключается метод доказательства от противного: формулируют и доказывают теоремы об углах с соответственно параллельными и перпендикулярными сторонами;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приводят примеры использования этого метода; решают задачи на вычисление, доказательство и построение, связанные с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и секущей. Решение задач.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соответственными, какая теорема называется обратной по отношению к данной теореме; формулируют </w:t>
            </w: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и секущей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ешают задачи на вычисление, доказательство и построение, связанные с параллельными прямыми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Теоремы об углах, образованных двумя параллельными прямыми и секущей. Решение задач.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соответственными, какая теорема называется обратной по отношению к данной теореме; формулируют теоремы об углах, образованных двумя параллельными прямыми и секущей</w:t>
            </w:r>
            <w:proofErr w:type="gramStart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ешают задачи на вычисление, доказательство и построение, связанные с параллельными прямыми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Углы с соответственно параллельными или перпендикулярными сторонами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определение параллельных прямых; объясняют с помощью рисунка, какие углы, образованные при пересечении двух прямых секущей, называются накрест лежащими, какие односторонними и какие соответственными формулируют и доказывают теоремы об углах с соответственно параллельными и перпендикулярными сторонами; приводят примеры использования этого метода; решают задачи на вычисление, 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доказательство и построение, связанные с параллельными прямыми. 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задач по теме «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Параллельные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прямые»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Контрольная работа  № 3 по теме: 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Параллельные  прямые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Глава </w:t>
            </w:r>
            <w:r w:rsidRPr="006E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IV</w:t>
            </w:r>
            <w:r w:rsidRPr="006E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. Соотношение между сторонами и углами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доказывают теорему о сумме углов треугольника и её следствие о внешнем угле треугольника;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B03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Теорема о сумме углов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теорему о сумме углов треугольника и её следствие о внешнем угле треугольника;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Остроугольный, прямоугольный, и тупоугольный треугольники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Проводят классификацию треугольников по углам:</w:t>
            </w:r>
            <w:r w:rsidRPr="006E11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остроугольный, прямоугольный, и тупоугольный треугольники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Теорема о соотношениях между сторонами и углами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Формулируют и доказывают теорему о соотношениях между сторонами и углами треугольника (прямое и обратное утверждения) и следствия из неё, решают задачи на вычисление, доказательство и построение, связанные с соотношениями между сторонами и углами треугольника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Теорема о соотношениях между сторонами </w:t>
            </w:r>
            <w:r w:rsidRPr="004B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углами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Формулируют и доказывают теорему о соотношениях между сторонами и углами треугольника (прямое и обратное утверждения) и следствия из неё, </w:t>
            </w:r>
            <w:r w:rsidRPr="004B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решают задачи на вычисление, доказательство и построение, связанные с соотношениями между сторонами и углами треугольника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доказывают о неравенстве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треугольника; решают задачи на вычисление, доказательство и построение, связанные с соотношениями между сторонами и углами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Неравенство треугольника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</w:t>
            </w:r>
            <w:proofErr w:type="gramStart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доказывают о неравенстве</w:t>
            </w:r>
            <w:proofErr w:type="gramEnd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треугольника; решают задачи на вычисление, доказательство и построение, связанные с соотношениями между сторонами и углами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и доказывают теорему о сумме углов треугольника и её следствие о внешнем угле треугольника; проводят классификацию треугольников по углам; формулируют и доказывают теорему о соотношениях между сторонами и углами треугольника (прямое и обратное утверждения) и следствия из неё, теорему о неравенстве треугольника;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 4 по теме: «Соотношение между углами и сторонами треугольника»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Некоторые свойства прямоугольных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Формулируют и теоремы о свойствах прямоугольных треугольников (прямоугольный треугольник с углом 30°, признаки равенства прямоугольных треугольников); решают задачи на вычисление, доказательство и построение, связанные с соотношениями между сторонами и углами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Признаки равенства прямоугольных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Формулируют и теоремы о свойствах прямоугольных треугольников (прямоугольный треугольник с углом 30°, признаки равенства прямоугольных треугольников); решают задачи на вычисление, доказательство и построение, связанные с соотношениями между сторонами и углами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Признаки равенства прямоугольных треугольников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Формулируют и теоремы о свойствах прямоугольных треугольников (прямоугольный треугольник с углом 30°, признаки равенства прямоугольных треугольников); решают задачи на вычисление, доказательство и построение, связанные с соотношениями между сторонами и углами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применение признаков прямоугольных треугольников, на нахождение элементов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Решение задач по теме «Прямоугольные треугольники»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применение признаков прямоугольных треугольников, на нахождение элементов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Расстояние меду </w:t>
            </w:r>
            <w:proofErr w:type="gramStart"/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определения расстояния от точки до прямой, расстояния между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прямыми; решают задачи на вычисление расстояния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случаи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Расстояние от точки </w:t>
            </w:r>
            <w:proofErr w:type="gramStart"/>
            <w:r w:rsidRPr="004B0330">
              <w:rPr>
                <w:rFonts w:ascii="Times New Roman" w:eastAsia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4B0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прямой. Расстояние меду </w:t>
            </w:r>
            <w:proofErr w:type="gramStart"/>
            <w:r w:rsidRPr="004B0330">
              <w:rPr>
                <w:rFonts w:ascii="Times New Roman" w:eastAsia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4B03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прямыми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определения расстояния от точки до прямой, расстояния между </w:t>
            </w:r>
            <w:proofErr w:type="gramStart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параллельными</w:t>
            </w:r>
            <w:proofErr w:type="gramEnd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прямыми; решают задачи на вычисление расстояния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случаи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двум сторонам и углу между ними)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</w:t>
            </w: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(по двум сторонам и углу между ними),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полученный результат с условием задачи, в задачах на построение исследуют возможные случаи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стороне и двум прилежащим к ней углам)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</w:t>
            </w: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стороне и двум прилежащим к ней углам),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сопоставляют полученный результат с условием задачи, в задачах на построение исследуют 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возможные случаи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eastAsia="Times New Roman" w:hAnsi="Times New Roman" w:cs="Times New Roman"/>
                <w:sz w:val="24"/>
                <w:szCs w:val="24"/>
              </w:rPr>
              <w:t>(по стороне и двум прилежащим к ней углам)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Решают задачи на 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(по стороне и двум прилежащим к ней углам), сопоставляют полученный результат с условием задачи, в задачах на построение исследуют возможные случаи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(по трём сторонам)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</w:t>
            </w: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(по трём сторонам), 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сопоставляют полученный результат с условием задачи, в задачах на построение исследуют возможные случаи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22671" w:rsidRPr="003F24EE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EE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4EE">
              <w:rPr>
                <w:rFonts w:ascii="Times New Roman" w:eastAsia="Times New Roman" w:hAnsi="Times New Roman" w:cs="Times New Roman"/>
                <w:sz w:val="24"/>
                <w:szCs w:val="24"/>
              </w:rPr>
              <w:t>(по трём сторонам)</w:t>
            </w:r>
          </w:p>
        </w:tc>
        <w:tc>
          <w:tcPr>
            <w:tcW w:w="0" w:type="auto"/>
          </w:tcPr>
          <w:p w:rsidR="00022671" w:rsidRPr="003F24EE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EE">
              <w:rPr>
                <w:rFonts w:ascii="Times New Roman" w:hAnsi="Times New Roman" w:cs="Times New Roman"/>
                <w:sz w:val="24"/>
                <w:szCs w:val="24"/>
              </w:rPr>
              <w:t>Решают задачи на Построение треугольника по трём сторонам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F24EE">
              <w:rPr>
                <w:rFonts w:ascii="Times New Roman" w:hAnsi="Times New Roman" w:cs="Times New Roman"/>
                <w:sz w:val="24"/>
                <w:szCs w:val="24"/>
              </w:rPr>
              <w:t>(по трём сторонам), сопоставляют полученный результат с условием задачи, в задачах на построение исследуют возможные случаи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E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случаи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E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случаи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E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проводят по ходу решения дополнительные построения, сопоставляют полученный результат 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 условием задачи, в задачах на построение исследуют возможные случаи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E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случаи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по теме «</w:t>
            </w:r>
            <w:r w:rsidRPr="006E110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Соотношение между сторонами и углами треугольника»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Решают задачи на вычисление, доказательство и построение, связанные с соотношениями между сторонами и углами треугольника и расстоянием между параллельными прямыми, при необходимости проводят по ходу решения дополнительные построения, сопоставляют полученный результат с условием задачи, в задачах на построение исследуют возможные случаи</w:t>
            </w:r>
            <w:proofErr w:type="gramEnd"/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№ 5 по теме: «</w:t>
            </w:r>
            <w:r w:rsidRPr="006E11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Прямоугольные треугольники. </w:t>
            </w:r>
            <w:r w:rsidRPr="006E11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Построение прямоугольных треугольников»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Итоговое повторение 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Измерение отрезков и углов;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перпендикулярные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прямые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Формулируют основные свойства: 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— принадлежности точек и прямых на плоскости; — расположения точек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прямой;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измерения углов;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откладывания отрезков и углов;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—перпендикулярные прямые. Изображать, обозначать и распознавать на чертежах изученные геометрические фигуры; иллюстрировать их свойства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Треугольники: признаки равенства </w:t>
            </w:r>
            <w:r w:rsidRPr="006E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треугольников,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треугольники, сумма углов треугольника, соотношения между сторонами и углами треугольника, прямоугольные треугольники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доказывать: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— признаки равенства треугольников; 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— свойство углов равнобедренного треугольника;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 равнобедренного треугольника;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свойство медианы равнобедренного треугольника. Решать задачи, связанные с признаками равенства треугольников и свойствами равнобедренного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Треугольники: признаки равенства треугольников,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треугольники, сумма углов треугольника, соотношения между сторонами и углами треугольника, прямоугольные треугольники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признаки равенства треугольников; 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— свойство углов равнобедренного треугольника;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 равнобедренного треугольника;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свойство медианы равнобедренного треугольника. Решать задачи, связанные с признаками равенства треугольников и свойствами равнобедренного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Треугольники: признаки равенства треугольников,</w:t>
            </w:r>
          </w:p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треугольники, сумма углов треугольника, соотношения между сторонами и углами треугольника, прямоугольные треугольники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признаки равенства треугольников; 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— свойство углов равнобедренного треугольника;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 равнобедренного треугольника;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свойство медианы равнобедренного треугольника. Решать задачи, связанные с признаками равенства треугольников и свойствами равнобедренного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Треугольники: признаки равенства </w:t>
            </w:r>
            <w:r w:rsidRPr="004B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треугольников,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равнобедренные треугольники, сумма углов треугольника, соотношения между сторонами и углами треугольника, прямоугольные треугольники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Формулировать и доказывать: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признаки равенства треугольников; 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— свойство углов равнобедренного треугольника;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 равнобедренного треугольника;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свойство медианы равнобедренного треугольника. Решать задачи, связанные с признаками равенства треугольников и свойствами равнобедренного треугольника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Формулировать и доказывать: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теорему о двух прямых, параллельных третьей;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 параллельности </w:t>
            </w:r>
            <w:proofErr w:type="gramStart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6E1100">
              <w:rPr>
                <w:rFonts w:ascii="Times New Roman" w:hAnsi="Times New Roman" w:cs="Times New Roman"/>
                <w:sz w:val="24"/>
                <w:szCs w:val="24"/>
              </w:rPr>
              <w:t xml:space="preserve">; формулировать следствия из него; 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— свойство углов, образованных при пересечении параллельных прямых секущей; формулировать следствие из него; Решать задачи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Повторение. Решение задач.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Параллельные прямые</w:t>
            </w:r>
          </w:p>
        </w:tc>
        <w:tc>
          <w:tcPr>
            <w:tcW w:w="0" w:type="auto"/>
          </w:tcPr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Формулиров</w:t>
            </w:r>
            <w:bookmarkStart w:id="0" w:name="_GoBack"/>
            <w:bookmarkEnd w:id="0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ать и доказывать: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теорему о двух прямых, параллельных третьей;</w:t>
            </w:r>
          </w:p>
          <w:p w:rsidR="00022671" w:rsidRPr="004B033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 — признак параллельности </w:t>
            </w:r>
            <w:proofErr w:type="gramStart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прямых</w:t>
            </w:r>
            <w:proofErr w:type="gramEnd"/>
            <w:r w:rsidRPr="004B0330">
              <w:rPr>
                <w:rFonts w:ascii="Times New Roman" w:hAnsi="Times New Roman" w:cs="Times New Roman"/>
                <w:sz w:val="24"/>
                <w:szCs w:val="24"/>
              </w:rPr>
              <w:t xml:space="preserve">; формулировать следствия из него; </w:t>
            </w:r>
          </w:p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0330">
              <w:rPr>
                <w:rFonts w:ascii="Times New Roman" w:hAnsi="Times New Roman" w:cs="Times New Roman"/>
                <w:sz w:val="24"/>
                <w:szCs w:val="24"/>
              </w:rPr>
              <w:t>— свойство углов, образованных при пересечении параллельных прямых секущей; формулировать следствие из него; Решать задачи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 работа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100">
              <w:rPr>
                <w:rFonts w:ascii="Times New Roman" w:hAnsi="Times New Roman" w:cs="Times New Roman"/>
                <w:sz w:val="24"/>
                <w:szCs w:val="24"/>
              </w:rPr>
              <w:t>Учащиеся применяют полученные знания для решения задач.</w:t>
            </w: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E11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Анализ итоговой контрольной работы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2671" w:rsidRPr="006E1100" w:rsidTr="000A0906">
        <w:tc>
          <w:tcPr>
            <w:tcW w:w="0" w:type="auto"/>
          </w:tcPr>
          <w:p w:rsidR="00022671" w:rsidRPr="006E1100" w:rsidRDefault="00022671" w:rsidP="00022671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0" w:type="auto"/>
            <w:gridSpan w:val="2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Резервное повторение </w:t>
            </w:r>
          </w:p>
        </w:tc>
        <w:tc>
          <w:tcPr>
            <w:tcW w:w="0" w:type="auto"/>
          </w:tcPr>
          <w:p w:rsidR="00022671" w:rsidRPr="006E1100" w:rsidRDefault="00022671" w:rsidP="000A09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</w:tr>
    </w:tbl>
    <w:p w:rsidR="009012E6" w:rsidRDefault="009012E6"/>
    <w:sectPr w:rsidR="009012E6" w:rsidSect="000226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EAD"/>
    <w:multiLevelType w:val="hybridMultilevel"/>
    <w:tmpl w:val="6AF6C7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2E0"/>
    <w:rsid w:val="00022671"/>
    <w:rsid w:val="003A02E0"/>
    <w:rsid w:val="00901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7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6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0226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3394</Words>
  <Characters>19348</Characters>
  <Application>Microsoft Office Word</Application>
  <DocSecurity>0</DocSecurity>
  <Lines>161</Lines>
  <Paragraphs>45</Paragraphs>
  <ScaleCrop>false</ScaleCrop>
  <Company>HP</Company>
  <LinksUpToDate>false</LinksUpToDate>
  <CharactersWithSpaces>22697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</dc:creator>
  <cp:keywords/>
  <dc:description/>
  <cp:lastModifiedBy>Н</cp:lastModifiedBy>
  <cp:revision>2</cp:revision>
  <dcterms:created xsi:type="dcterms:W3CDTF">2021-09-17T06:50:00Z</dcterms:created>
  <dcterms:modified xsi:type="dcterms:W3CDTF">2021-09-17T06:51:00Z</dcterms:modified>
</cp:coreProperties>
</file>